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6AE2" w14:textId="20EAD9CA" w:rsidR="00CE5CBB" w:rsidRDefault="00CE5CBB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k Free" w:hAnsi="Ink Free"/>
          <w:b/>
          <w:bCs/>
          <w:sz w:val="28"/>
          <w:szCs w:val="28"/>
          <w:lang w:val="es-ES"/>
        </w:rPr>
      </w:pPr>
      <w:r>
        <w:rPr>
          <w:rFonts w:ascii="Ink Free" w:hAnsi="Ink Free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FB08" wp14:editId="052461D0">
                <wp:simplePos x="0" y="0"/>
                <wp:positionH relativeFrom="column">
                  <wp:posOffset>5303520</wp:posOffset>
                </wp:positionH>
                <wp:positionV relativeFrom="paragraph">
                  <wp:posOffset>-592531</wp:posOffset>
                </wp:positionV>
                <wp:extent cx="1170432" cy="114848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B9320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5BD6A" wp14:editId="52E065B8">
                                  <wp:extent cx="981075" cy="913765"/>
                                  <wp:effectExtent l="0" t="0" r="952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DFB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7.6pt;margin-top:-46.65pt;width:92.15pt;height:9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" filled="f" stroked="f" strokeweight=".5pt">
                <v:textbox>
                  <w:txbxContent>
                    <w:p w14:paraId="1B5B9320" w14:textId="77777777" w:rsidR="00CE5CBB" w:rsidRDefault="00CE5CBB" w:rsidP="00CE5CBB">
                      <w:r>
                        <w:rPr>
                          <w:noProof/>
                        </w:rPr>
                        <w:drawing>
                          <wp:inline distT="0" distB="0" distL="0" distR="0" wp14:anchorId="5025BD6A" wp14:editId="52E065B8">
                            <wp:extent cx="981075" cy="913765"/>
                            <wp:effectExtent l="0" t="0" r="952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20EB">
        <w:rPr>
          <w:rFonts w:ascii="Ink Free" w:hAnsi="Ink Free"/>
          <w:b/>
          <w:bCs/>
          <w:sz w:val="28"/>
          <w:szCs w:val="28"/>
          <w:lang w:val="es-ES"/>
        </w:rPr>
        <w:t xml:space="preserve">Comprensión oral y visual – </w:t>
      </w:r>
      <w:r>
        <w:rPr>
          <w:rFonts w:ascii="Ink Free" w:hAnsi="Ink Free"/>
          <w:b/>
          <w:bCs/>
          <w:sz w:val="28"/>
          <w:szCs w:val="28"/>
          <w:lang w:val="es-ES"/>
        </w:rPr>
        <w:t>La casa terracota</w:t>
      </w:r>
    </w:p>
    <w:p w14:paraId="57483093" w14:textId="5E7AC42A" w:rsidR="00CE5CBB" w:rsidRDefault="00314140" w:rsidP="00CE5CBB">
      <w:pPr>
        <w:spacing w:after="0"/>
        <w:ind w:left="360"/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56A0" wp14:editId="1E08B947">
                <wp:simplePos x="0" y="0"/>
                <wp:positionH relativeFrom="column">
                  <wp:posOffset>4279392</wp:posOffset>
                </wp:positionH>
                <wp:positionV relativeFrom="paragraph">
                  <wp:posOffset>112928</wp:posOffset>
                </wp:positionV>
                <wp:extent cx="2172614" cy="1024128"/>
                <wp:effectExtent l="19050" t="152400" r="0" b="1574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6208">
                          <a:off x="0" y="0"/>
                          <a:ext cx="2172614" cy="10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9501C" w14:textId="3FB96066" w:rsidR="00314140" w:rsidRDefault="00314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F0F8" wp14:editId="0F620DD5">
                                  <wp:extent cx="1544320" cy="925830"/>
                                  <wp:effectExtent l="0" t="0" r="0" b="762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56A0" id="Zone de texte 13" o:spid="_x0000_s1027" type="#_x0000_t202" style="position:absolute;left:0;text-align:left;margin-left:336.95pt;margin-top:8.9pt;width:171.05pt;height:80.65pt;rotation:6184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" filled="f" stroked="f" strokeweight=".5pt">
                <v:textbox>
                  <w:txbxContent>
                    <w:p w14:paraId="7B59501C" w14:textId="3FB96066" w:rsidR="00314140" w:rsidRDefault="00314140">
                      <w:r>
                        <w:rPr>
                          <w:noProof/>
                        </w:rPr>
                        <w:drawing>
                          <wp:inline distT="0" distB="0" distL="0" distR="0" wp14:anchorId="3A98F0F8" wp14:editId="0F620DD5">
                            <wp:extent cx="1544320" cy="925830"/>
                            <wp:effectExtent l="0" t="0" r="0" b="762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C5464" w14:textId="77777777" w:rsidR="00CE5CBB" w:rsidRPr="00CE5CBB" w:rsidRDefault="00CE5CBB" w:rsidP="00CE5CBB">
      <w:pPr>
        <w:pStyle w:val="Paragraphedeliste"/>
        <w:numPr>
          <w:ilvl w:val="0"/>
          <w:numId w:val="1"/>
        </w:numPr>
        <w:spacing w:after="0"/>
        <w:rPr>
          <w:rFonts w:ascii="Tempus Sans ITC" w:hAnsi="Tempus Sans ITC"/>
          <w:b/>
          <w:bCs/>
          <w:sz w:val="28"/>
          <w:szCs w:val="28"/>
          <w:u w:val="single"/>
          <w:lang w:val="es-ES"/>
        </w:rPr>
      </w:pPr>
      <w:r w:rsidRPr="00CE5CBB">
        <w:rPr>
          <w:rFonts w:ascii="Tempus Sans ITC" w:hAnsi="Tempus Sans ITC"/>
          <w:b/>
          <w:bCs/>
          <w:sz w:val="28"/>
          <w:szCs w:val="28"/>
          <w:u w:val="single"/>
          <w:lang w:val="es-ES"/>
        </w:rPr>
        <w:t>Ve el vídeo y contesta a las preguntas</w:t>
      </w:r>
    </w:p>
    <w:p w14:paraId="47BE43C3" w14:textId="77777777" w:rsidR="00CE5CBB" w:rsidRPr="00CE5CBB" w:rsidRDefault="00CE5CBB" w:rsidP="00CE5CBB">
      <w:pPr>
        <w:spacing w:after="0" w:line="360" w:lineRule="auto"/>
        <w:rPr>
          <w:rFonts w:ascii="Tempus Sans ITC" w:hAnsi="Tempus Sans ITC"/>
          <w:sz w:val="28"/>
          <w:szCs w:val="28"/>
          <w:lang w:val="es-ES"/>
        </w:rPr>
      </w:pPr>
    </w:p>
    <w:p w14:paraId="693A7BF6" w14:textId="77777777" w:rsidR="00CE5CBB" w:rsidRPr="00314140" w:rsidRDefault="00CE5CBB" w:rsidP="00CE5CBB">
      <w:pPr>
        <w:pStyle w:val="Paragraphedeliste"/>
        <w:numPr>
          <w:ilvl w:val="0"/>
          <w:numId w:val="2"/>
        </w:numPr>
        <w:spacing w:after="0"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>¿Cómo se llama la casa?</w:t>
      </w:r>
    </w:p>
    <w:p w14:paraId="03B26A55" w14:textId="3957E275" w:rsidR="00CE5CBB" w:rsidRPr="00314140" w:rsidRDefault="00CE5CBB" w:rsidP="00CE5CBB">
      <w:pPr>
        <w:pStyle w:val="Paragraphedeliste"/>
        <w:spacing w:after="0" w:line="360" w:lineRule="auto"/>
        <w:rPr>
          <w:rFonts w:ascii="Tempus Sans ITC" w:hAnsi="Tempus Sans ITC" w:cstheme="minorHAnsi"/>
          <w:sz w:val="24"/>
          <w:szCs w:val="24"/>
          <w:lang w:val="es-ES"/>
        </w:rPr>
      </w:pPr>
      <w:r w:rsidRPr="00314140">
        <w:rPr>
          <w:rFonts w:ascii="Tempus Sans ITC" w:hAnsi="Tempus Sans ITC" w:cstheme="minorHAnsi"/>
          <w:sz w:val="24"/>
          <w:szCs w:val="24"/>
          <w:lang w:val="es-ES"/>
        </w:rPr>
        <w:t>…</w:t>
      </w:r>
      <w:r w:rsidR="00682309">
        <w:rPr>
          <w:rFonts w:ascii="Tempus Sans ITC" w:hAnsi="Tempus Sans ITC" w:cstheme="minorHAnsi"/>
          <w:color w:val="FF0000"/>
          <w:sz w:val="24"/>
          <w:szCs w:val="24"/>
          <w:lang w:val="es-ES"/>
        </w:rPr>
        <w:t>La Casa Terracota</w:t>
      </w:r>
      <w:r w:rsidRPr="00314140">
        <w:rPr>
          <w:rFonts w:ascii="Tempus Sans ITC" w:hAnsi="Tempus Sans ITC" w:cstheme="minorHAnsi"/>
          <w:sz w:val="24"/>
          <w:szCs w:val="24"/>
          <w:lang w:val="es-ES"/>
        </w:rPr>
        <w:t>…………………………</w:t>
      </w:r>
    </w:p>
    <w:p w14:paraId="3796DDCA" w14:textId="347DF4E0" w:rsidR="00CE5CBB" w:rsidRPr="00314140" w:rsidRDefault="00CE5CBB" w:rsidP="00CE5CBB">
      <w:pPr>
        <w:pStyle w:val="Paragraphedeliste"/>
        <w:numPr>
          <w:ilvl w:val="0"/>
          <w:numId w:val="2"/>
        </w:numPr>
        <w:spacing w:after="0"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>¿Cómo se llama el propietario/el arquitecto de la casa?</w:t>
      </w:r>
    </w:p>
    <w:p w14:paraId="63D8D539" w14:textId="3AADE338" w:rsidR="00CE5CBB" w:rsidRPr="00314140" w:rsidRDefault="00CE5CBB" w:rsidP="00314140">
      <w:pPr>
        <w:pStyle w:val="Paragraphedeliste"/>
        <w:spacing w:after="0" w:line="360" w:lineRule="auto"/>
        <w:rPr>
          <w:rFonts w:ascii="Tempus Sans ITC" w:hAnsi="Tempus Sans ITC" w:cstheme="minorHAnsi"/>
          <w:sz w:val="24"/>
          <w:szCs w:val="24"/>
          <w:lang w:val="es-ES"/>
        </w:rPr>
      </w:pPr>
      <w:r w:rsidRPr="00314140">
        <w:rPr>
          <w:rFonts w:ascii="Tempus Sans ITC" w:hAnsi="Tempus Sans ITC" w:cstheme="minorHAnsi"/>
          <w:sz w:val="24"/>
          <w:szCs w:val="24"/>
          <w:lang w:val="es-ES"/>
        </w:rPr>
        <w:t>…</w:t>
      </w:r>
      <w:r w:rsidR="00682309">
        <w:rPr>
          <w:rFonts w:ascii="Tempus Sans ITC" w:hAnsi="Tempus Sans ITC" w:cstheme="minorHAnsi"/>
          <w:color w:val="FF0000"/>
          <w:sz w:val="24"/>
          <w:szCs w:val="24"/>
          <w:lang w:val="es-ES"/>
        </w:rPr>
        <w:t>Octavio Méndez</w:t>
      </w:r>
      <w:r w:rsidRPr="00314140">
        <w:rPr>
          <w:rFonts w:ascii="Tempus Sans ITC" w:hAnsi="Tempus Sans ITC" w:cstheme="minorHAnsi"/>
          <w:sz w:val="24"/>
          <w:szCs w:val="24"/>
          <w:lang w:val="es-ES"/>
        </w:rPr>
        <w:t>……………………</w:t>
      </w:r>
    </w:p>
    <w:p w14:paraId="1078E35F" w14:textId="3B93393E" w:rsidR="00CE5CBB" w:rsidRPr="00314140" w:rsidRDefault="00CE5CBB" w:rsidP="00CE5CBB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 xml:space="preserve">¿Cuántos años duró la construcción de la casa? </w:t>
      </w:r>
      <w:r w:rsidRPr="00314140">
        <w:rPr>
          <w:rFonts w:ascii="Tempus Sans ITC" w:hAnsi="Tempus Sans ITC" w:cstheme="minorHAnsi"/>
          <w:sz w:val="24"/>
          <w:szCs w:val="24"/>
          <w:lang w:val="es-ES"/>
        </w:rPr>
        <w:t>…</w:t>
      </w:r>
      <w:r w:rsidR="00682309">
        <w:rPr>
          <w:rFonts w:ascii="Tempus Sans ITC" w:hAnsi="Tempus Sans ITC" w:cstheme="minorHAnsi"/>
          <w:color w:val="FF0000"/>
          <w:sz w:val="24"/>
          <w:szCs w:val="24"/>
          <w:lang w:val="es-ES"/>
        </w:rPr>
        <w:t>13 años</w:t>
      </w:r>
      <w:r w:rsidRPr="00314140">
        <w:rPr>
          <w:rFonts w:ascii="Tempus Sans ITC" w:hAnsi="Tempus Sans ITC" w:cstheme="minorHAnsi"/>
          <w:sz w:val="24"/>
          <w:szCs w:val="24"/>
          <w:lang w:val="es-ES"/>
        </w:rPr>
        <w:t>…</w:t>
      </w:r>
    </w:p>
    <w:p w14:paraId="7F6CA447" w14:textId="3BDF82CD" w:rsidR="00CE5CBB" w:rsidRPr="00314140" w:rsidRDefault="00682309" w:rsidP="00CE5CBB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9BF47" wp14:editId="3B2AB163">
                <wp:simplePos x="0" y="0"/>
                <wp:positionH relativeFrom="column">
                  <wp:posOffset>1580083</wp:posOffset>
                </wp:positionH>
                <wp:positionV relativeFrom="paragraph">
                  <wp:posOffset>231877</wp:posOffset>
                </wp:positionV>
                <wp:extent cx="1375258" cy="1397203"/>
                <wp:effectExtent l="0" t="0" r="15875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8" cy="13972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57AED" id="Ellipse 3" o:spid="_x0000_s1026" style="position:absolute;margin-left:124.4pt;margin-top:18.25pt;width:108.3pt;height:1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CE5CBB" w:rsidRPr="00314140">
        <w:rPr>
          <w:rFonts w:ascii="Tempus Sans ITC" w:hAnsi="Tempus Sans ITC" w:cstheme="minorHAnsi"/>
          <w:sz w:val="24"/>
          <w:szCs w:val="24"/>
          <w:lang w:val="es-ES"/>
        </w:rPr>
        <w:t>¿Cuál es el material que domina en la casa?</w:t>
      </w:r>
    </w:p>
    <w:p w14:paraId="05E7280A" w14:textId="77777777" w:rsidR="00CE5CBB" w:rsidRPr="00CE5CBB" w:rsidRDefault="00CE5CBB" w:rsidP="00CE5CBB">
      <w:pPr>
        <w:spacing w:line="360" w:lineRule="auto"/>
        <w:rPr>
          <w:rFonts w:ascii="Tempus Sans ITC" w:hAnsi="Tempus Sans ITC"/>
          <w:lang w:val="es-ES"/>
        </w:rPr>
      </w:pPr>
      <w:r w:rsidRPr="00CE5CBB">
        <w:rPr>
          <w:rFonts w:ascii="Tempus Sans ITC" w:hAnsi="Tempus Sans ITC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AB22F39" wp14:editId="50CA9E49">
            <wp:extent cx="1009560" cy="585216"/>
            <wp:effectExtent l="0" t="0" r="635" b="5715"/>
            <wp:docPr id="5" name="Imag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t="27066" r="6485" b="25773"/>
                    <a:stretch/>
                  </pic:blipFill>
                  <pic:spPr bwMode="auto">
                    <a:xfrm>
                      <a:off x="0" y="0"/>
                      <a:ext cx="1029626" cy="5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82724AC" wp14:editId="60B69F44">
            <wp:extent cx="746151" cy="648190"/>
            <wp:effectExtent l="0" t="0" r="0" b="0"/>
            <wp:docPr id="6" name="Imag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4" t="12694" r="13960" b="9446"/>
                    <a:stretch/>
                  </pic:blipFill>
                  <pic:spPr bwMode="auto">
                    <a:xfrm>
                      <a:off x="0" y="0"/>
                      <a:ext cx="771543" cy="6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noProof/>
        </w:rPr>
        <w:drawing>
          <wp:inline distT="0" distB="0" distL="0" distR="0" wp14:anchorId="5908EA2A" wp14:editId="460C2DC4">
            <wp:extent cx="970178" cy="652526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4" b="16047"/>
                    <a:stretch/>
                  </pic:blipFill>
                  <pic:spPr bwMode="auto">
                    <a:xfrm>
                      <a:off x="0" y="0"/>
                      <a:ext cx="1007045" cy="6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  <w:t xml:space="preserve">   </w:t>
      </w:r>
      <w:r w:rsidRPr="00CE5CBB">
        <w:rPr>
          <w:rFonts w:ascii="Tempus Sans ITC" w:hAnsi="Tempus Sans ITC"/>
          <w:noProof/>
          <w:lang w:val="es-ES"/>
        </w:rPr>
        <w:drawing>
          <wp:inline distT="0" distB="0" distL="0" distR="0" wp14:anchorId="5C44903E" wp14:editId="4D5E84C5">
            <wp:extent cx="914400" cy="586637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5" cy="6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BF02" w14:textId="2ECBE3FA" w:rsidR="00CE5CBB" w:rsidRDefault="00CE5CBB" w:rsidP="00CE5CBB">
      <w:pPr>
        <w:spacing w:line="360" w:lineRule="auto"/>
        <w:rPr>
          <w:rFonts w:ascii="Tempus Sans ITC" w:hAnsi="Tempus Sans ITC"/>
          <w:lang w:val="es-ES"/>
        </w:rPr>
      </w:pPr>
      <w:r w:rsidRPr="00CE5CBB">
        <w:rPr>
          <w:rFonts w:ascii="Tempus Sans ITC" w:hAnsi="Tempus Sans ITC"/>
          <w:lang w:val="es-ES"/>
        </w:rPr>
        <w:t>Los ladrillos</w:t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  <w:t>la arcilla</w:t>
      </w:r>
      <w:r w:rsidR="00314140">
        <w:rPr>
          <w:rFonts w:ascii="Tempus Sans ITC" w:hAnsi="Tempus Sans ITC"/>
          <w:lang w:val="es-ES"/>
        </w:rPr>
        <w:t>/la tierra</w:t>
      </w:r>
      <w:r w:rsidRPr="00CE5CBB">
        <w:rPr>
          <w:rFonts w:ascii="Tempus Sans ITC" w:hAnsi="Tempus Sans ITC"/>
          <w:lang w:val="es-ES"/>
        </w:rPr>
        <w:tab/>
      </w:r>
      <w:r w:rsidR="001463F0">
        <w:rPr>
          <w:rFonts w:ascii="Tempus Sans ITC" w:hAnsi="Tempus Sans ITC"/>
          <w:lang w:val="es-ES"/>
        </w:rPr>
        <w:t xml:space="preserve">     </w:t>
      </w:r>
      <w:r w:rsidRPr="00CE5CBB">
        <w:rPr>
          <w:rFonts w:ascii="Tempus Sans ITC" w:hAnsi="Tempus Sans ITC"/>
          <w:lang w:val="es-ES"/>
        </w:rPr>
        <w:t>la madera</w:t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  <w:t xml:space="preserve">     </w:t>
      </w:r>
      <w:r w:rsidR="001463F0">
        <w:rPr>
          <w:rFonts w:ascii="Tempus Sans ITC" w:hAnsi="Tempus Sans ITC"/>
          <w:lang w:val="es-ES"/>
        </w:rPr>
        <w:t xml:space="preserve">    </w:t>
      </w:r>
      <w:r w:rsidRPr="00CE5CBB">
        <w:rPr>
          <w:rFonts w:ascii="Tempus Sans ITC" w:hAnsi="Tempus Sans ITC"/>
          <w:lang w:val="es-ES"/>
        </w:rPr>
        <w:t>la paja</w:t>
      </w:r>
    </w:p>
    <w:p w14:paraId="1D65DC2B" w14:textId="41E21815" w:rsidR="00197890" w:rsidRPr="00682309" w:rsidRDefault="0019789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highlight w:val="yellow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Utilizaron muchas máquinas para construir la casa.</w:t>
      </w:r>
      <w:r>
        <w:rPr>
          <w:rFonts w:ascii="Tempus Sans ITC" w:hAnsi="Tempus Sans ITC"/>
          <w:sz w:val="24"/>
          <w:szCs w:val="24"/>
          <w:lang w:val="es-ES"/>
        </w:rPr>
        <w:tab/>
      </w: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>V</w:t>
      </w:r>
      <w:r>
        <w:rPr>
          <w:rFonts w:ascii="Tempus Sans ITC" w:hAnsi="Tempus Sans ITC"/>
          <w:sz w:val="24"/>
          <w:szCs w:val="24"/>
          <w:lang w:val="es-ES"/>
        </w:rPr>
        <w:tab/>
      </w:r>
      <w:r>
        <w:rPr>
          <w:rFonts w:ascii="Tempus Sans ITC" w:hAnsi="Tempus Sans ITC"/>
          <w:sz w:val="24"/>
          <w:szCs w:val="24"/>
          <w:lang w:val="es-ES"/>
        </w:rPr>
        <w:tab/>
      </w:r>
      <w:r w:rsidRPr="00682309">
        <w:rPr>
          <w:rFonts w:ascii="Tempus Sans ITC" w:hAnsi="Tempus Sans ITC"/>
          <w:sz w:val="24"/>
          <w:szCs w:val="24"/>
          <w:highlight w:val="yellow"/>
          <w:lang w:val="es-ES"/>
        </w:rPr>
        <w:sym w:font="Wingdings" w:char="F06F"/>
      </w:r>
      <w:r w:rsidRPr="00682309">
        <w:rPr>
          <w:rFonts w:ascii="Tempus Sans ITC" w:hAnsi="Tempus Sans ITC"/>
          <w:sz w:val="24"/>
          <w:szCs w:val="24"/>
          <w:highlight w:val="yellow"/>
          <w:lang w:val="es-ES"/>
        </w:rPr>
        <w:t>F</w:t>
      </w:r>
    </w:p>
    <w:p w14:paraId="19C2C39C" w14:textId="16DD6B51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</w:t>
      </w:r>
      <w:r w:rsidR="00682309">
        <w:rPr>
          <w:rFonts w:ascii="Tempus Sans ITC" w:hAnsi="Tempus Sans ITC"/>
          <w:color w:val="FF0000"/>
          <w:sz w:val="24"/>
          <w:szCs w:val="24"/>
          <w:lang w:val="es-ES"/>
        </w:rPr>
        <w:t>No utilizaron máquinas sino solo las manos</w:t>
      </w:r>
      <w:r>
        <w:rPr>
          <w:rFonts w:ascii="Tempus Sans ITC" w:hAnsi="Tempus Sans ITC"/>
          <w:sz w:val="24"/>
          <w:szCs w:val="24"/>
          <w:lang w:val="es-ES"/>
        </w:rPr>
        <w:t>…………..</w:t>
      </w:r>
    </w:p>
    <w:p w14:paraId="5EF5B321" w14:textId="74CDFCBD" w:rsidR="001463F0" w:rsidRDefault="001463F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Explica en qué es natural esta casa. Apunta dos elementos.</w:t>
      </w:r>
    </w:p>
    <w:p w14:paraId="74EDFBDD" w14:textId="2C2EBC58" w:rsidR="001463F0" w:rsidRDefault="001463F0" w:rsidP="001463F0">
      <w:pPr>
        <w:spacing w:line="360" w:lineRule="auto"/>
        <w:ind w:left="360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</w:t>
      </w:r>
      <w:r w:rsidR="00682309">
        <w:rPr>
          <w:rFonts w:ascii="Tempus Sans ITC" w:hAnsi="Tempus Sans ITC"/>
          <w:color w:val="FF0000"/>
          <w:sz w:val="24"/>
          <w:szCs w:val="24"/>
          <w:lang w:val="es-ES"/>
        </w:rPr>
        <w:t>Fibras naturales / solar</w:t>
      </w:r>
      <w:r>
        <w:rPr>
          <w:rFonts w:ascii="Tempus Sans ITC" w:hAnsi="Tempus Sans ITC"/>
          <w:sz w:val="24"/>
          <w:szCs w:val="24"/>
          <w:lang w:val="es-ES"/>
        </w:rPr>
        <w:t>…………………..</w:t>
      </w:r>
    </w:p>
    <w:p w14:paraId="69958CE3" w14:textId="12584490" w:rsidR="001463F0" w:rsidRDefault="001463F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Escribe el nombre de las habitaciones que corresponden a las fotos siguientes</w:t>
      </w:r>
    </w:p>
    <w:p w14:paraId="45A80D43" w14:textId="77777777" w:rsidR="001463F0" w:rsidRDefault="001463F0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EFE0A20" wp14:editId="53AFF1AF">
            <wp:extent cx="1243584" cy="93232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43" cy="9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1D56AE9E" wp14:editId="4C286456">
            <wp:extent cx="1405284" cy="938276"/>
            <wp:effectExtent l="0" t="0" r="444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49" cy="9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58C88329" wp14:editId="165ADC43">
            <wp:extent cx="1324839" cy="936092"/>
            <wp:effectExtent l="0" t="0" r="889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1" cy="9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15F357AB" wp14:editId="3DD20B05">
            <wp:extent cx="1593660" cy="897128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75" cy="9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ab/>
      </w:r>
    </w:p>
    <w:p w14:paraId="3491EB93" w14:textId="427D644A" w:rsidR="001463F0" w:rsidRPr="00682309" w:rsidRDefault="00682309" w:rsidP="00197890">
      <w:pPr>
        <w:spacing w:after="0" w:line="360" w:lineRule="auto"/>
        <w:rPr>
          <w:rFonts w:ascii="Tempus Sans ITC" w:hAnsi="Tempus Sans ITC"/>
          <w:color w:val="FF0000"/>
          <w:sz w:val="24"/>
          <w:szCs w:val="24"/>
          <w:lang w:val="es-ES"/>
        </w:rPr>
      </w:pPr>
      <w:r>
        <w:rPr>
          <w:rFonts w:ascii="Tempus Sans ITC" w:hAnsi="Tempus Sans ITC"/>
          <w:color w:val="FF0000"/>
          <w:sz w:val="24"/>
          <w:szCs w:val="24"/>
          <w:lang w:val="es-ES"/>
        </w:rPr>
        <w:t>La cocina</w:t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  <w:t xml:space="preserve">     el dormitorio                    el recibidor                            los aseos/baños</w:t>
      </w:r>
    </w:p>
    <w:p w14:paraId="7D35EE75" w14:textId="150184B6" w:rsidR="001463F0" w:rsidRDefault="001463F0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 w:rsidRPr="00682309">
        <w:rPr>
          <w:noProof/>
          <w:lang w:val="es-ES"/>
        </w:rPr>
        <w:t xml:space="preserve">      </w:t>
      </w:r>
      <w:r>
        <w:rPr>
          <w:noProof/>
        </w:rPr>
        <w:drawing>
          <wp:inline distT="0" distB="0" distL="0" distR="0" wp14:anchorId="2F48052F" wp14:editId="4A5CA4FD">
            <wp:extent cx="1243330" cy="931817"/>
            <wp:effectExtent l="0" t="0" r="0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4" cy="9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 w:rsidRPr="00682309">
        <w:rPr>
          <w:noProof/>
          <w:lang w:val="es-ES"/>
        </w:rPr>
        <w:t xml:space="preserve">                     </w:t>
      </w:r>
      <w:r>
        <w:rPr>
          <w:noProof/>
        </w:rPr>
        <w:drawing>
          <wp:inline distT="0" distB="0" distL="0" distR="0" wp14:anchorId="3BF099C1" wp14:editId="35B960A9">
            <wp:extent cx="848564" cy="1041397"/>
            <wp:effectExtent l="0" t="0" r="889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47" cy="10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 w:rsidRPr="00682309">
        <w:rPr>
          <w:noProof/>
          <w:lang w:val="es-ES"/>
        </w:rPr>
        <w:t xml:space="preserve">                                </w:t>
      </w:r>
      <w:r>
        <w:rPr>
          <w:noProof/>
        </w:rPr>
        <w:drawing>
          <wp:inline distT="0" distB="0" distL="0" distR="0" wp14:anchorId="4DF81AA5" wp14:editId="7AB9D412">
            <wp:extent cx="1584538" cy="105354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60" cy="10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C10D" w14:textId="3936375F" w:rsidR="00624CD2" w:rsidRDefault="00682309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color w:val="FF0000"/>
          <w:sz w:val="24"/>
          <w:szCs w:val="24"/>
          <w:lang w:val="es-ES"/>
        </w:rPr>
        <w:t>La terraza</w:t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  <w:t>la ducha</w:t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</w:r>
      <w:r>
        <w:rPr>
          <w:rFonts w:ascii="Tempus Sans ITC" w:hAnsi="Tempus Sans ITC"/>
          <w:color w:val="FF0000"/>
          <w:sz w:val="24"/>
          <w:szCs w:val="24"/>
          <w:lang w:val="es-ES"/>
        </w:rPr>
        <w:tab/>
        <w:t>el escritorio</w:t>
      </w:r>
      <w:r w:rsidR="001463F0">
        <w:rPr>
          <w:rFonts w:ascii="Tempus Sans ITC" w:hAnsi="Tempus Sans ITC"/>
          <w:sz w:val="24"/>
          <w:szCs w:val="24"/>
          <w:lang w:val="es-ES"/>
        </w:rPr>
        <w:tab/>
      </w:r>
    </w:p>
    <w:p w14:paraId="3CE6525F" w14:textId="17F26AB5" w:rsidR="00624CD2" w:rsidRDefault="00624CD2" w:rsidP="00624CD2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lastRenderedPageBreak/>
        <w:t xml:space="preserve">¿Qué particularidad tiene la casa con respeto al medioambiente </w:t>
      </w:r>
      <w:r w:rsidRPr="00624CD2">
        <w:rPr>
          <w:rFonts w:cstheme="minorHAnsi"/>
          <w:i/>
          <w:iCs/>
          <w:sz w:val="20"/>
          <w:szCs w:val="20"/>
          <w:lang w:val="es-ES"/>
        </w:rPr>
        <w:t>(l´environnement)</w:t>
      </w:r>
      <w:r>
        <w:rPr>
          <w:rFonts w:ascii="Tempus Sans ITC" w:hAnsi="Tempus Sans ITC"/>
          <w:sz w:val="24"/>
          <w:szCs w:val="24"/>
          <w:lang w:val="es-ES"/>
        </w:rPr>
        <w:t>?</w:t>
      </w:r>
    </w:p>
    <w:p w14:paraId="49F46F4E" w14:textId="42047665" w:rsidR="00624CD2" w:rsidRDefault="00624CD2" w:rsidP="00624CD2">
      <w:pPr>
        <w:spacing w:line="360" w:lineRule="auto"/>
        <w:ind w:left="360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</w:t>
      </w:r>
      <w:r w:rsidR="00682309">
        <w:rPr>
          <w:rFonts w:ascii="Tempus Sans ITC" w:hAnsi="Tempus Sans ITC"/>
          <w:color w:val="FF0000"/>
          <w:sz w:val="24"/>
          <w:szCs w:val="24"/>
          <w:lang w:val="es-ES"/>
        </w:rPr>
        <w:t>Se adapta al medioambiente. Guarda el sol</w:t>
      </w:r>
      <w:r>
        <w:rPr>
          <w:rFonts w:ascii="Tempus Sans ITC" w:hAnsi="Tempus Sans ITC"/>
          <w:sz w:val="24"/>
          <w:szCs w:val="24"/>
          <w:lang w:val="es-ES"/>
        </w:rPr>
        <w:t>.</w:t>
      </w:r>
    </w:p>
    <w:p w14:paraId="01A1B01C" w14:textId="2F4A1298" w:rsidR="00624CD2" w:rsidRDefault="00624CD2" w:rsidP="00624CD2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¿Cómo se califica esta casa?</w:t>
      </w:r>
    </w:p>
    <w:p w14:paraId="47B8304D" w14:textId="60DC7048" w:rsidR="00624CD2" w:rsidRDefault="00624CD2" w:rsidP="00624CD2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 xml:space="preserve"> Es una casa sustentable </w:t>
      </w:r>
      <w:r w:rsidRPr="00624CD2">
        <w:rPr>
          <w:rFonts w:cstheme="minorHAnsi"/>
          <w:i/>
          <w:iCs/>
          <w:sz w:val="20"/>
          <w:szCs w:val="20"/>
          <w:lang w:val="es-ES"/>
        </w:rPr>
        <w:t>(durable)</w:t>
      </w:r>
    </w:p>
    <w:p w14:paraId="25D0532F" w14:textId="48C4B74E" w:rsidR="00624CD2" w:rsidRDefault="00624CD2" w:rsidP="00624CD2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 w:rsidRPr="00682309">
        <w:rPr>
          <w:rFonts w:ascii="Tempus Sans ITC" w:hAnsi="Tempus Sans ITC"/>
          <w:sz w:val="24"/>
          <w:szCs w:val="24"/>
          <w:highlight w:val="yellow"/>
          <w:lang w:val="es-ES"/>
        </w:rPr>
        <w:sym w:font="Wingdings" w:char="F06F"/>
      </w:r>
      <w:r w:rsidRPr="00682309">
        <w:rPr>
          <w:rFonts w:ascii="Tempus Sans ITC" w:hAnsi="Tempus Sans ITC"/>
          <w:sz w:val="24"/>
          <w:szCs w:val="24"/>
          <w:highlight w:val="yellow"/>
          <w:lang w:val="es-ES"/>
        </w:rPr>
        <w:t xml:space="preserve"> Es una casa térmica</w:t>
      </w:r>
    </w:p>
    <w:p w14:paraId="1D72AD4C" w14:textId="56095C1D" w:rsidR="00197890" w:rsidRDefault="00624CD2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 xml:space="preserve"> Es una casa reciclable</w:t>
      </w:r>
    </w:p>
    <w:p w14:paraId="401FAF15" w14:textId="1A8C9DB6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F8B03DE" w14:textId="1B4176E9" w:rsidR="00197890" w:rsidRDefault="00197890" w:rsidP="0019789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 xml:space="preserve">¿Con qué está decorada la casa? </w:t>
      </w:r>
    </w:p>
    <w:p w14:paraId="397B990B" w14:textId="57744073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</w:t>
      </w:r>
      <w:r w:rsidR="00682309">
        <w:rPr>
          <w:rFonts w:ascii="Tempus Sans ITC" w:hAnsi="Tempus Sans ITC"/>
          <w:color w:val="FF0000"/>
          <w:sz w:val="24"/>
          <w:szCs w:val="24"/>
          <w:lang w:val="es-ES"/>
        </w:rPr>
        <w:t>Está decorada con objetos realizados por artistas y niños</w:t>
      </w:r>
      <w:r>
        <w:rPr>
          <w:rFonts w:ascii="Tempus Sans ITC" w:hAnsi="Tempus Sans ITC"/>
          <w:sz w:val="24"/>
          <w:szCs w:val="24"/>
          <w:lang w:val="es-ES"/>
        </w:rPr>
        <w:t>…..</w:t>
      </w:r>
    </w:p>
    <w:p w14:paraId="662A9D8E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7EFA775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CED9A92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72E132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0654B34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ED04FA3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31E444A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52E05D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376295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75292B2E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8AA63EA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F46E6F5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B4B908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880C0D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E7830B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B2BEDB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9DA12A4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2CC7D3A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666A97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EEFB1D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B571B1A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22E8B1A4" w14:textId="77B77FE5" w:rsidR="00CE5CBB" w:rsidRPr="00197890" w:rsidRDefault="00CE5CBB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DC5D3" wp14:editId="68FAF76E">
                <wp:simplePos x="0" y="0"/>
                <wp:positionH relativeFrom="column">
                  <wp:posOffset>4784141</wp:posOffset>
                </wp:positionH>
                <wp:positionV relativeFrom="paragraph">
                  <wp:posOffset>-351130</wp:posOffset>
                </wp:positionV>
                <wp:extent cx="1514246" cy="1192378"/>
                <wp:effectExtent l="38100" t="114300" r="67310" b="1225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259">
                          <a:off x="0" y="0"/>
                          <a:ext cx="1514246" cy="1192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A783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F5ACD" wp14:editId="545B3F97">
                                  <wp:extent cx="1231792" cy="936345"/>
                                  <wp:effectExtent l="0" t="0" r="698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78" cy="94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DC5D3" id="Zone de texte 11" o:spid="_x0000_s1028" type="#_x0000_t202" style="position:absolute;left:0;text-align:left;margin-left:376.7pt;margin-top:-27.65pt;width:119.25pt;height:93.9pt;rotation:7375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" filled="f" stroked="f" strokeweight=".5pt">
                <v:textbox>
                  <w:txbxContent>
                    <w:p w14:paraId="43BAA783" w14:textId="77777777" w:rsidR="00CE5CBB" w:rsidRDefault="00CE5CBB" w:rsidP="00CE5CBB">
                      <w:r>
                        <w:rPr>
                          <w:noProof/>
                        </w:rPr>
                        <w:drawing>
                          <wp:inline distT="0" distB="0" distL="0" distR="0" wp14:anchorId="594F5ACD" wp14:editId="545B3F97">
                            <wp:extent cx="1231792" cy="936345"/>
                            <wp:effectExtent l="0" t="0" r="698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3378" cy="94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F3B6F8" w14:textId="77777777" w:rsidR="00CE5CBB" w:rsidRDefault="00CE5CBB" w:rsidP="00CE5CBB">
      <w:pPr>
        <w:rPr>
          <w:rFonts w:ascii="Speak Pro" w:hAnsi="Speak Pro"/>
          <w:b/>
          <w:bCs/>
          <w:sz w:val="28"/>
          <w:szCs w:val="28"/>
          <w:u w:val="single"/>
          <w:lang w:val="es-ES"/>
        </w:rPr>
      </w:pPr>
      <w:r w:rsidRPr="00E429F7">
        <w:rPr>
          <w:rFonts w:ascii="Speak Pro" w:hAnsi="Speak Pro"/>
          <w:b/>
          <w:bCs/>
          <w:sz w:val="28"/>
          <w:szCs w:val="28"/>
          <w:u w:val="single"/>
          <w:lang w:val="es-ES"/>
        </w:rPr>
        <w:t>Presentación rápida de la casa a los otros grupos.</w:t>
      </w:r>
    </w:p>
    <w:p w14:paraId="47BF327E" w14:textId="77777777" w:rsidR="00CE5CBB" w:rsidRPr="00E429F7" w:rsidRDefault="00CE5CBB" w:rsidP="00CE5CBB">
      <w:pPr>
        <w:pStyle w:val="Paragraphedeliste"/>
        <w:numPr>
          <w:ilvl w:val="0"/>
          <w:numId w:val="4"/>
        </w:numPr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sz w:val="24"/>
          <w:szCs w:val="24"/>
          <w:lang w:val="es-ES"/>
        </w:rPr>
        <w:t>Para preparar la presentación oral, completa el cuadro siguiente</w:t>
      </w:r>
    </w:p>
    <w:p w14:paraId="0D00E2EB" w14:textId="77777777" w:rsidR="00CE5CBB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CE5CBB" w14:paraId="70401870" w14:textId="77777777" w:rsidTr="00413CDA">
        <w:tc>
          <w:tcPr>
            <w:tcW w:w="2547" w:type="dxa"/>
          </w:tcPr>
          <w:p w14:paraId="760E0E5C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Nombre de la casa</w:t>
            </w:r>
          </w:p>
        </w:tc>
        <w:tc>
          <w:tcPr>
            <w:tcW w:w="4819" w:type="dxa"/>
          </w:tcPr>
          <w:p w14:paraId="1449DA15" w14:textId="5D569B00" w:rsidR="00CE5CBB" w:rsidRPr="00682309" w:rsidRDefault="00682309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La Casa Terracota</w:t>
            </w:r>
          </w:p>
        </w:tc>
      </w:tr>
      <w:tr w:rsidR="00CE5CBB" w14:paraId="466B4F38" w14:textId="77777777" w:rsidTr="00413CDA">
        <w:tc>
          <w:tcPr>
            <w:tcW w:w="2547" w:type="dxa"/>
          </w:tcPr>
          <w:p w14:paraId="65F68575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País</w:t>
            </w:r>
          </w:p>
        </w:tc>
        <w:tc>
          <w:tcPr>
            <w:tcW w:w="4819" w:type="dxa"/>
          </w:tcPr>
          <w:p w14:paraId="3D6AD49D" w14:textId="3C0990EB" w:rsidR="00CE5CBB" w:rsidRPr="00D44B05" w:rsidRDefault="00197890" w:rsidP="00413CDA">
            <w:pPr>
              <w:spacing w:line="360" w:lineRule="auto"/>
              <w:rPr>
                <w:rFonts w:ascii="Lucida Handwriting" w:hAnsi="Lucida Handwriting"/>
                <w:sz w:val="28"/>
                <w:szCs w:val="28"/>
                <w:lang w:val="es-ES"/>
              </w:rPr>
            </w:pPr>
            <w:r>
              <w:rPr>
                <w:rFonts w:ascii="Lucida Handwriting" w:hAnsi="Lucida Handwriting"/>
                <w:sz w:val="24"/>
                <w:szCs w:val="24"/>
                <w:lang w:val="es-ES"/>
              </w:rPr>
              <w:t>Colombia</w:t>
            </w:r>
          </w:p>
        </w:tc>
      </w:tr>
      <w:tr w:rsidR="00CE5CBB" w14:paraId="088EA961" w14:textId="77777777" w:rsidTr="00413CDA">
        <w:tc>
          <w:tcPr>
            <w:tcW w:w="2547" w:type="dxa"/>
          </w:tcPr>
          <w:p w14:paraId="1DCAFC6D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Situada en</w:t>
            </w:r>
          </w:p>
        </w:tc>
        <w:tc>
          <w:tcPr>
            <w:tcW w:w="4819" w:type="dxa"/>
          </w:tcPr>
          <w:p w14:paraId="0F42965A" w14:textId="77777777" w:rsidR="00CE5CBB" w:rsidRDefault="00CE5CBB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  <w:r w:rsidRPr="00682309">
              <w:rPr>
                <w:rFonts w:ascii="Speak Pro" w:hAnsi="Speak Pro"/>
                <w:sz w:val="28"/>
                <w:szCs w:val="28"/>
                <w:highlight w:val="yellow"/>
                <w:lang w:val="es-ES"/>
              </w:rPr>
              <w:sym w:font="Wingdings" w:char="F06F"/>
            </w:r>
            <w:r w:rsidRPr="00682309">
              <w:rPr>
                <w:rFonts w:ascii="Speak Pro" w:hAnsi="Speak Pro"/>
                <w:sz w:val="28"/>
                <w:szCs w:val="28"/>
                <w:highlight w:val="yellow"/>
                <w:lang w:val="es-ES"/>
              </w:rPr>
              <w:t xml:space="preserve"> el campo</w:t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t xml:space="preserve">           </w:t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sym w:font="Wingdings" w:char="F06F"/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t xml:space="preserve"> la ciudad</w:t>
            </w:r>
          </w:p>
        </w:tc>
      </w:tr>
      <w:tr w:rsidR="00CE5CBB" w14:paraId="4438F57C" w14:textId="77777777" w:rsidTr="00413CDA">
        <w:trPr>
          <w:trHeight w:val="56"/>
        </w:trPr>
        <w:tc>
          <w:tcPr>
            <w:tcW w:w="2547" w:type="dxa"/>
          </w:tcPr>
          <w:p w14:paraId="6404A7EE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Material de fabricación dominante</w:t>
            </w:r>
          </w:p>
        </w:tc>
        <w:tc>
          <w:tcPr>
            <w:tcW w:w="4819" w:type="dxa"/>
          </w:tcPr>
          <w:p w14:paraId="21AB506C" w14:textId="16D6CFDB" w:rsidR="00CE5CBB" w:rsidRPr="00682309" w:rsidRDefault="00682309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La arcilla / la tierra</w:t>
            </w:r>
          </w:p>
        </w:tc>
      </w:tr>
      <w:tr w:rsidR="00CE5CBB" w:rsidRPr="00682309" w14:paraId="36F1C0A8" w14:textId="77777777" w:rsidTr="00413CDA">
        <w:trPr>
          <w:trHeight w:val="56"/>
        </w:trPr>
        <w:tc>
          <w:tcPr>
            <w:tcW w:w="2547" w:type="dxa"/>
          </w:tcPr>
          <w:p w14:paraId="582E5D01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Estilo de casa</w:t>
            </w:r>
          </w:p>
        </w:tc>
        <w:tc>
          <w:tcPr>
            <w:tcW w:w="4819" w:type="dxa"/>
          </w:tcPr>
          <w:p w14:paraId="05B2C9BB" w14:textId="2DAA1B37" w:rsidR="00CE5CBB" w:rsidRPr="00682309" w:rsidRDefault="00682309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Es una casa térmica de arquitectura</w:t>
            </w:r>
            <w:bookmarkStart w:id="0" w:name="_GoBack"/>
            <w:bookmarkEnd w:id="0"/>
          </w:p>
        </w:tc>
      </w:tr>
    </w:tbl>
    <w:p w14:paraId="7378CFEF" w14:textId="77777777" w:rsidR="00CE5CBB" w:rsidRPr="00E429F7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p w14:paraId="29877DA7" w14:textId="77777777" w:rsidR="009B2AD7" w:rsidRPr="00682309" w:rsidRDefault="009B2AD7">
      <w:pPr>
        <w:rPr>
          <w:lang w:val="es-ES"/>
        </w:rPr>
      </w:pPr>
    </w:p>
    <w:sectPr w:rsidR="009B2AD7" w:rsidRPr="00682309" w:rsidSect="00197890">
      <w:headerReference w:type="default" r:id="rId24"/>
      <w:pgSz w:w="12240" w:h="15840"/>
      <w:pgMar w:top="1135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7F3D" w14:textId="77777777" w:rsidR="00C04ADA" w:rsidRDefault="00C04ADA" w:rsidP="00CE5CBB">
      <w:pPr>
        <w:spacing w:after="0" w:line="240" w:lineRule="auto"/>
      </w:pPr>
      <w:r>
        <w:separator/>
      </w:r>
    </w:p>
  </w:endnote>
  <w:endnote w:type="continuationSeparator" w:id="0">
    <w:p w14:paraId="2F7BDE31" w14:textId="77777777" w:rsidR="00C04ADA" w:rsidRDefault="00C04ADA" w:rsidP="00C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C1FA" w14:textId="77777777" w:rsidR="00C04ADA" w:rsidRDefault="00C04ADA" w:rsidP="00CE5CBB">
      <w:pPr>
        <w:spacing w:after="0" w:line="240" w:lineRule="auto"/>
      </w:pPr>
      <w:r>
        <w:separator/>
      </w:r>
    </w:p>
  </w:footnote>
  <w:footnote w:type="continuationSeparator" w:id="0">
    <w:p w14:paraId="086A8634" w14:textId="77777777" w:rsidR="00C04ADA" w:rsidRDefault="00C04ADA" w:rsidP="00C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379C" w14:textId="11E8EFCC" w:rsidR="007120EB" w:rsidRDefault="00F96B71">
    <w:pPr>
      <w:pStyle w:val="En-tte"/>
    </w:pPr>
    <w:r>
      <w:t xml:space="preserve">Grupo </w:t>
    </w:r>
    <w:r w:rsidR="00CE5CBB">
      <w:t>2</w:t>
    </w:r>
  </w:p>
  <w:p w14:paraId="53A95727" w14:textId="77777777" w:rsidR="007120EB" w:rsidRDefault="00C04A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9F1"/>
    <w:multiLevelType w:val="hybridMultilevel"/>
    <w:tmpl w:val="B1465D54"/>
    <w:lvl w:ilvl="0" w:tplc="1DBAF2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872"/>
    <w:multiLevelType w:val="hybridMultilevel"/>
    <w:tmpl w:val="0874B762"/>
    <w:lvl w:ilvl="0" w:tplc="6FCC6FAE">
      <w:start w:val="4"/>
      <w:numFmt w:val="bullet"/>
      <w:lvlText w:val="-"/>
      <w:lvlJc w:val="left"/>
      <w:pPr>
        <w:ind w:left="1080" w:hanging="360"/>
      </w:pPr>
      <w:rPr>
        <w:rFonts w:ascii="Speak Pro" w:eastAsiaTheme="minorEastAsia" w:hAnsi="Speak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343E8"/>
    <w:multiLevelType w:val="hybridMultilevel"/>
    <w:tmpl w:val="D3CE2BB2"/>
    <w:lvl w:ilvl="0" w:tplc="BBE6DBAE">
      <w:start w:val="1"/>
      <w:numFmt w:val="bullet"/>
      <w:lvlText w:val="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65F9"/>
    <w:multiLevelType w:val="hybridMultilevel"/>
    <w:tmpl w:val="A6E0819A"/>
    <w:lvl w:ilvl="0" w:tplc="9484FB98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B"/>
    <w:rsid w:val="00125E8D"/>
    <w:rsid w:val="001463F0"/>
    <w:rsid w:val="00197890"/>
    <w:rsid w:val="00314140"/>
    <w:rsid w:val="00333780"/>
    <w:rsid w:val="004E7ED6"/>
    <w:rsid w:val="00624CD2"/>
    <w:rsid w:val="00682309"/>
    <w:rsid w:val="009B2AD7"/>
    <w:rsid w:val="00B506D3"/>
    <w:rsid w:val="00C04ADA"/>
    <w:rsid w:val="00CE5CBB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4F4F"/>
  <w15:chartTrackingRefBased/>
  <w15:docId w15:val="{18DD9DF8-95AB-4573-8A7B-C6E2F60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CBB"/>
  </w:style>
  <w:style w:type="paragraph" w:styleId="Paragraphedeliste">
    <w:name w:val="List Paragraph"/>
    <w:basedOn w:val="Normal"/>
    <w:uiPriority w:val="34"/>
    <w:qFormat/>
    <w:rsid w:val="00CE5C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0.jpeg"/><Relationship Id="rId10" Type="http://schemas.openxmlformats.org/officeDocument/2006/relationships/image" Target="media/image20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8</cp:revision>
  <dcterms:created xsi:type="dcterms:W3CDTF">2020-03-09T13:59:00Z</dcterms:created>
  <dcterms:modified xsi:type="dcterms:W3CDTF">2020-03-09T14:22:00Z</dcterms:modified>
</cp:coreProperties>
</file>